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277464">
        <w:rPr>
          <w:sz w:val="24"/>
          <w:szCs w:val="24"/>
        </w:rPr>
        <w:t>2</w:t>
      </w:r>
      <w:r w:rsidR="00590C27">
        <w:rPr>
          <w:sz w:val="24"/>
          <w:szCs w:val="24"/>
        </w:rPr>
        <w:t>6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 </w:t>
      </w:r>
      <w:r w:rsidR="00590C27">
        <w:rPr>
          <w:sz w:val="24"/>
          <w:szCs w:val="24"/>
        </w:rPr>
        <w:t>июня</w:t>
      </w:r>
      <w:r w:rsidR="00EF7CB7" w:rsidRPr="003A0968">
        <w:rPr>
          <w:sz w:val="24"/>
          <w:szCs w:val="24"/>
        </w:rPr>
        <w:t xml:space="preserve"> 201</w:t>
      </w:r>
      <w:r w:rsidR="00B60FF1">
        <w:rPr>
          <w:sz w:val="24"/>
          <w:szCs w:val="24"/>
        </w:rPr>
        <w:t>7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625A6">
        <w:rPr>
          <w:sz w:val="24"/>
          <w:szCs w:val="24"/>
        </w:rPr>
        <w:t>1</w:t>
      </w:r>
      <w:r w:rsidR="00867A95">
        <w:rPr>
          <w:sz w:val="24"/>
          <w:szCs w:val="24"/>
        </w:rPr>
        <w:t>0</w:t>
      </w:r>
      <w:r w:rsidRPr="006625A6">
        <w:rPr>
          <w:sz w:val="24"/>
          <w:szCs w:val="24"/>
        </w:rPr>
        <w:t>.</w:t>
      </w:r>
      <w:r w:rsidR="00867A95">
        <w:rPr>
          <w:sz w:val="24"/>
          <w:szCs w:val="24"/>
        </w:rPr>
        <w:t>3</w:t>
      </w:r>
      <w:r w:rsidRPr="006625A6">
        <w:rPr>
          <w:sz w:val="24"/>
          <w:szCs w:val="24"/>
        </w:rPr>
        <w:t>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C116A9" w:rsidRPr="001A5F03" w:rsidRDefault="00B02A19" w:rsidP="00E630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5F03">
        <w:rPr>
          <w:sz w:val="26"/>
          <w:szCs w:val="26"/>
        </w:rPr>
        <w:t xml:space="preserve">О проекте областного закона </w:t>
      </w:r>
      <w:r w:rsidR="00277464" w:rsidRPr="001A5F03">
        <w:rPr>
          <w:sz w:val="26"/>
          <w:szCs w:val="26"/>
        </w:rPr>
        <w:t xml:space="preserve">«О внесении изменений в отдельные областные законы» </w:t>
      </w:r>
      <w:r w:rsidR="00E12DDF" w:rsidRPr="001A5F03">
        <w:rPr>
          <w:sz w:val="26"/>
          <w:szCs w:val="26"/>
        </w:rPr>
        <w:t>(пз</w:t>
      </w:r>
      <w:proofErr w:type="gramStart"/>
      <w:r w:rsidR="00E12DDF" w:rsidRPr="001A5F03">
        <w:rPr>
          <w:sz w:val="26"/>
          <w:szCs w:val="26"/>
        </w:rPr>
        <w:t>6</w:t>
      </w:r>
      <w:proofErr w:type="gramEnd"/>
      <w:r w:rsidR="00E12DDF" w:rsidRPr="001A5F03">
        <w:rPr>
          <w:sz w:val="26"/>
          <w:szCs w:val="26"/>
        </w:rPr>
        <w:t>/3</w:t>
      </w:r>
      <w:r w:rsidR="00277464" w:rsidRPr="001A5F03">
        <w:rPr>
          <w:sz w:val="26"/>
          <w:szCs w:val="26"/>
        </w:rPr>
        <w:t>96</w:t>
      </w:r>
      <w:r w:rsidR="00590C27" w:rsidRPr="001A5F03">
        <w:rPr>
          <w:sz w:val="26"/>
          <w:szCs w:val="26"/>
        </w:rPr>
        <w:t>, второе чтение</w:t>
      </w:r>
      <w:r w:rsidR="00E12DDF" w:rsidRPr="001A5F03">
        <w:rPr>
          <w:sz w:val="26"/>
          <w:szCs w:val="26"/>
        </w:rPr>
        <w:t>)</w:t>
      </w:r>
      <w:r w:rsidRPr="001A5F03">
        <w:rPr>
          <w:sz w:val="26"/>
          <w:szCs w:val="26"/>
        </w:rPr>
        <w:t>.</w:t>
      </w:r>
    </w:p>
    <w:p w:rsidR="00590C27" w:rsidRPr="00B5650F" w:rsidRDefault="00590C27" w:rsidP="00EA04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90C27" w:rsidRPr="001A5F03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>О проекте областного закона «</w:t>
      </w:r>
      <w:r w:rsidRPr="001A5F03">
        <w:rPr>
          <w:color w:val="000000"/>
          <w:sz w:val="27"/>
          <w:szCs w:val="27"/>
        </w:rPr>
        <w:t xml:space="preserve">О внесении изменений </w:t>
      </w:r>
      <w:r w:rsidRPr="001A5F03">
        <w:rPr>
          <w:bCs/>
          <w:color w:val="000000"/>
          <w:sz w:val="27"/>
          <w:szCs w:val="27"/>
        </w:rPr>
        <w:t xml:space="preserve">в </w:t>
      </w:r>
      <w:r w:rsidRPr="001A5F03">
        <w:rPr>
          <w:color w:val="000000"/>
          <w:sz w:val="27"/>
          <w:szCs w:val="27"/>
        </w:rPr>
        <w:t>областные законы «О правовом регулировании муниципальной службы в Архангельской области» и «О противодействии коррупции в Архангельской области»</w:t>
      </w:r>
      <w:r w:rsidR="001A5F03" w:rsidRPr="001A5F03">
        <w:rPr>
          <w:color w:val="000000"/>
          <w:sz w:val="27"/>
          <w:szCs w:val="27"/>
        </w:rPr>
        <w:t xml:space="preserve"> (пз</w:t>
      </w:r>
      <w:proofErr w:type="gramStart"/>
      <w:r w:rsidR="001A5F03" w:rsidRPr="001A5F03">
        <w:rPr>
          <w:color w:val="000000"/>
          <w:sz w:val="27"/>
          <w:szCs w:val="27"/>
        </w:rPr>
        <w:t>6</w:t>
      </w:r>
      <w:proofErr w:type="gramEnd"/>
      <w:r w:rsidR="001A5F03" w:rsidRPr="001A5F03">
        <w:rPr>
          <w:color w:val="000000"/>
          <w:sz w:val="27"/>
          <w:szCs w:val="27"/>
        </w:rPr>
        <w:t>/406)</w:t>
      </w:r>
      <w:r w:rsidR="009B0548" w:rsidRPr="001A5F03">
        <w:rPr>
          <w:color w:val="000000"/>
          <w:sz w:val="27"/>
          <w:szCs w:val="27"/>
        </w:rPr>
        <w:t>.</w:t>
      </w:r>
    </w:p>
    <w:p w:rsidR="00590C27" w:rsidRPr="00590C27" w:rsidRDefault="00590C27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590C27" w:rsidRPr="001A5F03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 xml:space="preserve">О проекте постановления Архангельского областного Собрания депутатов «О согласовании решения о безвозмездной передаче казенного имущества, находящегося в государственной собственности </w:t>
      </w:r>
      <w:r w:rsidRPr="001A5F03">
        <w:rPr>
          <w:spacing w:val="8"/>
          <w:sz w:val="27"/>
          <w:szCs w:val="27"/>
        </w:rPr>
        <w:t>Архангельской области, в муниципальную собственность муниципального</w:t>
      </w:r>
      <w:r w:rsidRPr="001A5F03">
        <w:rPr>
          <w:sz w:val="27"/>
          <w:szCs w:val="27"/>
        </w:rPr>
        <w:t xml:space="preserve"> образования «Город Архангельск» по договору пожертвования»</w:t>
      </w:r>
      <w:r w:rsidR="001A5F03" w:rsidRPr="001A5F03">
        <w:rPr>
          <w:sz w:val="27"/>
          <w:szCs w:val="27"/>
        </w:rPr>
        <w:t xml:space="preserve"> (пп</w:t>
      </w:r>
      <w:proofErr w:type="gramStart"/>
      <w:r w:rsidR="001A5F03" w:rsidRPr="001A5F03">
        <w:rPr>
          <w:sz w:val="27"/>
          <w:szCs w:val="27"/>
        </w:rPr>
        <w:t>6</w:t>
      </w:r>
      <w:proofErr w:type="gramEnd"/>
      <w:r w:rsidR="001A5F03" w:rsidRPr="001A5F03">
        <w:rPr>
          <w:sz w:val="27"/>
          <w:szCs w:val="27"/>
        </w:rPr>
        <w:t>/400)</w:t>
      </w:r>
      <w:r w:rsidR="009B0548" w:rsidRPr="001A5F03">
        <w:rPr>
          <w:sz w:val="27"/>
          <w:szCs w:val="27"/>
        </w:rPr>
        <w:t>.</w:t>
      </w:r>
    </w:p>
    <w:p w:rsidR="00590C27" w:rsidRPr="00590C27" w:rsidRDefault="003D7F97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Болтенков</w:t>
      </w:r>
      <w:proofErr w:type="spellEnd"/>
      <w:r>
        <w:rPr>
          <w:sz w:val="24"/>
          <w:szCs w:val="24"/>
        </w:rPr>
        <w:t xml:space="preserve"> Эдуард Витальевич</w:t>
      </w:r>
      <w:r w:rsidR="00590C27">
        <w:rPr>
          <w:sz w:val="24"/>
          <w:szCs w:val="24"/>
        </w:rPr>
        <w:t xml:space="preserve"> </w:t>
      </w:r>
      <w:r w:rsidR="00590C27" w:rsidRPr="00B5650F">
        <w:rPr>
          <w:sz w:val="24"/>
          <w:szCs w:val="24"/>
        </w:rPr>
        <w:t>–</w:t>
      </w:r>
      <w:r w:rsidR="00590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исполняющий обязанности </w:t>
      </w:r>
      <w:r w:rsidR="00FF6B14">
        <w:rPr>
          <w:sz w:val="24"/>
          <w:szCs w:val="24"/>
        </w:rPr>
        <w:t>министр</w:t>
      </w:r>
      <w:r>
        <w:rPr>
          <w:sz w:val="24"/>
          <w:szCs w:val="24"/>
        </w:rPr>
        <w:t>а</w:t>
      </w:r>
      <w:r w:rsidR="00FF6B14">
        <w:rPr>
          <w:sz w:val="24"/>
          <w:szCs w:val="24"/>
        </w:rPr>
        <w:t xml:space="preserve"> имущественных отношений</w:t>
      </w:r>
      <w:r w:rsidR="00590C27" w:rsidRPr="00277464">
        <w:rPr>
          <w:sz w:val="24"/>
          <w:szCs w:val="24"/>
        </w:rPr>
        <w:t xml:space="preserve"> Архангельской области</w:t>
      </w:r>
    </w:p>
    <w:p w:rsidR="005C5152" w:rsidRPr="001A5F03" w:rsidRDefault="00590C27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>О предложениях в проект примерного плана основных парламентских мероприятий областного Собрания депутатов и в проект плана реализации  соглашения о взаимодействии между областным Собранием депутатов и ФГАОУ ВО САФУ им. М.В. Ломоносова на второе полугодие 2017 года</w:t>
      </w:r>
      <w:r w:rsidR="005C5152" w:rsidRPr="001A5F03">
        <w:rPr>
          <w:sz w:val="27"/>
          <w:szCs w:val="27"/>
        </w:rPr>
        <w:t>.</w:t>
      </w:r>
    </w:p>
    <w:p w:rsidR="0094324C" w:rsidRPr="00B5650F" w:rsidRDefault="0094324C" w:rsidP="009B0548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94324C" w:rsidRPr="001A5F03" w:rsidRDefault="0094324C" w:rsidP="005C5152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A5F03">
        <w:rPr>
          <w:sz w:val="27"/>
          <w:szCs w:val="27"/>
        </w:rPr>
        <w:t>Разное.</w:t>
      </w:r>
    </w:p>
    <w:p w:rsidR="009F1B5A" w:rsidRPr="00B5650F" w:rsidRDefault="009F1B5A" w:rsidP="009F1B5A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889"/>
        <w:gridCol w:w="283"/>
        <w:gridCol w:w="6265"/>
      </w:tblGrid>
      <w:tr w:rsidR="00B60FF1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7E" w:rsidRDefault="002D287E" w:rsidP="009B05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Болтенков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3D19E7" w:rsidRPr="0018017E" w:rsidRDefault="002D287E" w:rsidP="009B054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Эдуард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9B0548" w:rsidP="004D0C3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FF1" w:rsidRPr="0018017E" w:rsidRDefault="002D287E" w:rsidP="00287845">
            <w:pPr>
              <w:tabs>
                <w:tab w:val="left" w:pos="1134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исполняющий</w:t>
            </w:r>
            <w:proofErr w:type="gramEnd"/>
            <w:r>
              <w:rPr>
                <w:sz w:val="20"/>
              </w:rPr>
              <w:t xml:space="preserve"> обязанности </w:t>
            </w:r>
            <w:r w:rsidR="009B0548">
              <w:rPr>
                <w:sz w:val="20"/>
              </w:rPr>
              <w:t>министр</w:t>
            </w:r>
            <w:r>
              <w:rPr>
                <w:sz w:val="20"/>
              </w:rPr>
              <w:t>а</w:t>
            </w:r>
            <w:r w:rsidR="009B0548">
              <w:rPr>
                <w:sz w:val="20"/>
              </w:rPr>
              <w:t xml:space="preserve"> имущественный отношений Архангельской области</w:t>
            </w:r>
          </w:p>
        </w:tc>
      </w:tr>
      <w:tr w:rsidR="009B054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9B0548" w:rsidRPr="0018017E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Pr="0018017E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Pr="0018017E" w:rsidRDefault="009B0548" w:rsidP="00732478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9B0548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Default="009B0548" w:rsidP="0073247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548" w:rsidRPr="00B55681" w:rsidRDefault="009B0548" w:rsidP="00732478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9B0548" w:rsidRDefault="009B0548" w:rsidP="00732478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D3" w:rsidRDefault="008A79D3" w:rsidP="005C75B6">
      <w:r>
        <w:separator/>
      </w:r>
    </w:p>
  </w:endnote>
  <w:endnote w:type="continuationSeparator" w:id="0">
    <w:p w:rsidR="008A79D3" w:rsidRDefault="008A79D3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D3" w:rsidRDefault="008A79D3" w:rsidP="005C75B6">
      <w:r>
        <w:separator/>
      </w:r>
    </w:p>
  </w:footnote>
  <w:footnote w:type="continuationSeparator" w:id="0">
    <w:p w:rsidR="008A79D3" w:rsidRDefault="008A79D3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247858">
        <w:pPr>
          <w:pStyle w:val="a8"/>
          <w:jc w:val="center"/>
        </w:pPr>
        <w:fldSimple w:instr=" PAGE   \* MERGEFORMAT ">
          <w:r w:rsidR="001A5F03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343A0"/>
    <w:rsid w:val="000351C6"/>
    <w:rsid w:val="0004244D"/>
    <w:rsid w:val="00044652"/>
    <w:rsid w:val="000505B1"/>
    <w:rsid w:val="000516DC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71AF"/>
    <w:rsid w:val="002D287E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A06"/>
    <w:rsid w:val="005B1DB6"/>
    <w:rsid w:val="005B1DD2"/>
    <w:rsid w:val="005B4AC4"/>
    <w:rsid w:val="005B6380"/>
    <w:rsid w:val="005C5152"/>
    <w:rsid w:val="005C64AE"/>
    <w:rsid w:val="005C75B6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91206"/>
    <w:rsid w:val="008914FD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4317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5D68"/>
    <w:rsid w:val="00C07F65"/>
    <w:rsid w:val="00C116A9"/>
    <w:rsid w:val="00C13A76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DB06A-C26A-45A3-B44D-E3C6BB3A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9</cp:revision>
  <cp:lastPrinted>2017-06-23T06:17:00Z</cp:lastPrinted>
  <dcterms:created xsi:type="dcterms:W3CDTF">2017-06-15T08:57:00Z</dcterms:created>
  <dcterms:modified xsi:type="dcterms:W3CDTF">2017-06-23T06:18:00Z</dcterms:modified>
</cp:coreProperties>
</file>